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E" w:rsidRDefault="0071559E" w:rsidP="007155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28.12.2017 г. № 80</w:t>
      </w:r>
    </w:p>
    <w:p w:rsidR="0071559E" w:rsidRDefault="0071559E" w:rsidP="007155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1559E" w:rsidRDefault="0071559E" w:rsidP="007155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1559E" w:rsidRDefault="0071559E" w:rsidP="007155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71559E" w:rsidRDefault="0071559E" w:rsidP="007155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 «АЛАРЬ»</w:t>
      </w:r>
    </w:p>
    <w:p w:rsidR="0071559E" w:rsidRDefault="0071559E" w:rsidP="007155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71559E" w:rsidRDefault="0071559E" w:rsidP="007155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1559E" w:rsidRDefault="0071559E" w:rsidP="007155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1559E" w:rsidRDefault="0071559E" w:rsidP="0071559E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proofErr w:type="gramStart"/>
      <w:r>
        <w:rPr>
          <w:rFonts w:ascii="Arial" w:hAnsi="Arial" w:cs="Arial"/>
          <w:b/>
          <w:bCs/>
          <w:sz w:val="32"/>
          <w:szCs w:val="32"/>
          <w:lang w:eastAsia="ru-RU"/>
        </w:rPr>
        <w:t>О ВНЕСЕНИИ ИЗМЕНЕНИЙ В ПОЛОЖЕНИЕ О КОМИССИИ ПО СОБЛЮДЕНИЮ ТРЕБОВАНИЙ К СЛУЖЕБНОМУ ПОВЕДЕНИЮ</w:t>
      </w:r>
      <w:proofErr w:type="gramEnd"/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МУНИЦИПАЛЬНЫХ СЛУЖАЩИХ АДМИНИСТРАЦИИ МУНИЦИПАЛЬНОГО ОБРАЗОВАНИЯ «АЛАРЬ» И УРЕГУЛИРОВАНИЮ КОНФЛИКТА ИНТЕРЕСОВ В АДМИНИСТРАЦИИ МУНИЦИПАЛЬНОГО ОБРАЗОВАНИЯ «АЛАРЬ», УТВ. ПОСТАНОВЛЕНИЕМ ГЛАВЫ МО «АЛАРЬ» ОТ 01.03.2011Г. № 6</w:t>
      </w:r>
    </w:p>
    <w:p w:rsidR="0071559E" w:rsidRDefault="0071559E" w:rsidP="0071559E">
      <w:pPr>
        <w:spacing w:after="0" w:line="240" w:lineRule="auto"/>
        <w:jc w:val="both"/>
        <w:rPr>
          <w:rFonts w:ascii="Arial" w:hAnsi="Arial" w:cs="Arial"/>
          <w:sz w:val="24"/>
          <w:lang w:eastAsia="ru-RU"/>
        </w:rPr>
      </w:pPr>
    </w:p>
    <w:p w:rsidR="0071559E" w:rsidRDefault="0071559E" w:rsidP="007155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ru-RU"/>
        </w:rPr>
      </w:pPr>
      <w:proofErr w:type="gramStart"/>
      <w:r>
        <w:rPr>
          <w:rFonts w:ascii="Arial" w:hAnsi="Arial" w:cs="Arial"/>
          <w:sz w:val="24"/>
          <w:szCs w:val="28"/>
          <w:lang w:eastAsia="ru-RU"/>
        </w:rPr>
        <w:t xml:space="preserve">В соответствии с Федеральным законом от 25.12.2008 «273-ФЗ «О противодействии коррупции»,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РФ от 19.09.2017г.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</w:t>
      </w:r>
      <w:r>
        <w:rPr>
          <w:rFonts w:ascii="Arial" w:hAnsi="Arial" w:cs="Arial"/>
          <w:sz w:val="24"/>
          <w:lang w:eastAsia="ru-RU"/>
        </w:rPr>
        <w:t>руководствуясь Уставом</w:t>
      </w:r>
      <w:proofErr w:type="gramEnd"/>
      <w:r>
        <w:rPr>
          <w:rFonts w:ascii="Arial" w:hAnsi="Arial" w:cs="Arial"/>
          <w:sz w:val="24"/>
          <w:lang w:eastAsia="ru-RU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lang w:eastAsia="ru-RU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lang w:eastAsia="ru-RU"/>
        </w:rPr>
        <w:t>»</w:t>
      </w:r>
    </w:p>
    <w:p w:rsidR="0071559E" w:rsidRDefault="0071559E" w:rsidP="0071559E">
      <w:pPr>
        <w:spacing w:after="0" w:line="240" w:lineRule="auto"/>
        <w:jc w:val="both"/>
        <w:rPr>
          <w:rFonts w:ascii="Arial" w:hAnsi="Arial" w:cs="Arial"/>
          <w:sz w:val="24"/>
          <w:lang w:eastAsia="ru-RU"/>
        </w:rPr>
      </w:pPr>
    </w:p>
    <w:p w:rsidR="0071559E" w:rsidRDefault="0071559E" w:rsidP="0071559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71559E" w:rsidRDefault="0071559E" w:rsidP="0071559E">
      <w:pPr>
        <w:spacing w:after="0" w:line="240" w:lineRule="auto"/>
        <w:jc w:val="both"/>
        <w:rPr>
          <w:rFonts w:ascii="Arial" w:hAnsi="Arial" w:cs="Arial"/>
          <w:sz w:val="24"/>
          <w:lang w:eastAsia="ru-RU"/>
        </w:rPr>
      </w:pPr>
    </w:p>
    <w:p w:rsidR="0071559E" w:rsidRDefault="0071559E" w:rsidP="0071559E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1. Приложение № 1 постановления изложить в новой редакции (прилагается).</w:t>
      </w:r>
    </w:p>
    <w:p w:rsidR="0071559E" w:rsidRDefault="0071559E" w:rsidP="0071559E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2. В Положение о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>
        <w:rPr>
          <w:rFonts w:ascii="Arial" w:hAnsi="Arial" w:cs="Arial"/>
          <w:sz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lang w:eastAsia="ru-RU"/>
        </w:rPr>
        <w:t>» и урегулированию конфликта интересов в администрации муниципального образования «</w:t>
      </w:r>
      <w:proofErr w:type="spellStart"/>
      <w:r>
        <w:rPr>
          <w:rFonts w:ascii="Arial" w:hAnsi="Arial" w:cs="Arial"/>
          <w:sz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lang w:eastAsia="ru-RU"/>
        </w:rPr>
        <w:t>» (Приложение № 2) , утв. постановлением главы МО «</w:t>
      </w:r>
      <w:proofErr w:type="spellStart"/>
      <w:r>
        <w:rPr>
          <w:rFonts w:ascii="Arial" w:hAnsi="Arial" w:cs="Arial"/>
          <w:sz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lang w:eastAsia="ru-RU"/>
        </w:rPr>
        <w:t>» от 01.03.2011г. № 6, с изменениями от 31.03.2015г. № 19, внести следующие изменения:</w:t>
      </w:r>
    </w:p>
    <w:p w:rsidR="0071559E" w:rsidRDefault="0071559E" w:rsidP="0071559E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- дополнить Положение п.5.2.1. следующего содержания:</w:t>
      </w:r>
    </w:p>
    <w:p w:rsidR="0071559E" w:rsidRDefault="0071559E" w:rsidP="0071559E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«5.2.1. Мотивированные заключения, предусмотренные абзацами вторым и четвертым подпункта «б», подпунктом «д» пункта 5.2. настоящего Положения, должны содержать:</w:t>
      </w:r>
    </w:p>
    <w:p w:rsidR="0071559E" w:rsidRDefault="0071559E" w:rsidP="0071559E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а) информацию, изложенную в обращениях или уведомлениях, указанных в абзацах втором и четвертом подпункта «б» и подпункте «д» пункта 5.2. настоящего Положения;</w:t>
      </w:r>
    </w:p>
    <w:p w:rsidR="0071559E" w:rsidRDefault="0071559E" w:rsidP="0071559E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1559E" w:rsidRDefault="0071559E" w:rsidP="0071559E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lastRenderedPageBreak/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5.2. настоящего Положения, а также рекомендации для принятия одного из решений в соответствии с пунктами 5.14, 5.15.1, 5.16 настоящего Положения или иного решения. </w:t>
      </w:r>
    </w:p>
    <w:p w:rsidR="0071559E" w:rsidRDefault="0071559E" w:rsidP="007155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3. Опубликовать настоящее постановление в печатном средстве массовой информации «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Аларский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вестник» и на официальном сайте муниципального образования «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Аларь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71559E" w:rsidRDefault="0071559E" w:rsidP="00715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71559E" w:rsidRDefault="0071559E" w:rsidP="0071559E">
      <w:pPr>
        <w:spacing w:after="0" w:line="240" w:lineRule="auto"/>
        <w:ind w:firstLine="709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5. </w:t>
      </w:r>
      <w:proofErr w:type="gramStart"/>
      <w:r>
        <w:rPr>
          <w:rFonts w:ascii="Arial" w:hAnsi="Arial" w:cs="Arial"/>
          <w:sz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lang w:eastAsia="ru-RU"/>
        </w:rPr>
        <w:t xml:space="preserve"> исполнением настоящего постановления оставляю за собой.</w:t>
      </w:r>
    </w:p>
    <w:p w:rsidR="0071559E" w:rsidRDefault="0071559E" w:rsidP="0071559E">
      <w:pPr>
        <w:spacing w:after="0" w:line="240" w:lineRule="auto"/>
        <w:jc w:val="both"/>
        <w:rPr>
          <w:rFonts w:ascii="Arial" w:hAnsi="Arial" w:cs="Arial"/>
          <w:sz w:val="24"/>
          <w:lang w:eastAsia="ru-RU"/>
        </w:rPr>
      </w:pPr>
    </w:p>
    <w:p w:rsidR="0071559E" w:rsidRDefault="0071559E" w:rsidP="0071559E">
      <w:pPr>
        <w:spacing w:after="0" w:line="240" w:lineRule="auto"/>
        <w:jc w:val="both"/>
        <w:rPr>
          <w:rFonts w:ascii="Arial" w:hAnsi="Arial" w:cs="Arial"/>
          <w:sz w:val="24"/>
          <w:lang w:eastAsia="ru-RU"/>
        </w:rPr>
      </w:pPr>
    </w:p>
    <w:p w:rsidR="0071559E" w:rsidRDefault="0071559E" w:rsidP="0071559E">
      <w:pPr>
        <w:spacing w:after="0" w:line="240" w:lineRule="auto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lang w:eastAsia="ru-RU"/>
        </w:rPr>
        <w:t>»</w:t>
      </w:r>
    </w:p>
    <w:p w:rsidR="0071559E" w:rsidRDefault="0071559E" w:rsidP="0071559E">
      <w:pPr>
        <w:spacing w:after="0" w:line="240" w:lineRule="auto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А.В. </w:t>
      </w:r>
      <w:proofErr w:type="spellStart"/>
      <w:r>
        <w:rPr>
          <w:rFonts w:ascii="Arial" w:hAnsi="Arial" w:cs="Arial"/>
          <w:sz w:val="24"/>
          <w:lang w:eastAsia="ru-RU"/>
        </w:rPr>
        <w:t>Батаева</w:t>
      </w:r>
      <w:proofErr w:type="spellEnd"/>
    </w:p>
    <w:p w:rsidR="0071559E" w:rsidRDefault="0071559E" w:rsidP="0071559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lang w:eastAsia="ru-RU"/>
        </w:rPr>
      </w:pPr>
    </w:p>
    <w:p w:rsidR="0071559E" w:rsidRDefault="0071559E" w:rsidP="0071559E">
      <w:pPr>
        <w:tabs>
          <w:tab w:val="left" w:pos="567"/>
        </w:tabs>
        <w:spacing w:after="0" w:line="240" w:lineRule="auto"/>
        <w:ind w:firstLine="567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Приложение № 1 к постановлению </w:t>
      </w:r>
    </w:p>
    <w:p w:rsidR="0071559E" w:rsidRDefault="0071559E" w:rsidP="0071559E">
      <w:pPr>
        <w:tabs>
          <w:tab w:val="left" w:pos="567"/>
        </w:tabs>
        <w:spacing w:after="0" w:line="240" w:lineRule="auto"/>
        <w:ind w:firstLine="567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администрации МО «</w:t>
      </w:r>
      <w:proofErr w:type="spellStart"/>
      <w:r>
        <w:rPr>
          <w:rFonts w:ascii="Courier New" w:hAnsi="Courier New" w:cs="Courier New"/>
          <w:lang w:eastAsia="ru-RU"/>
        </w:rPr>
        <w:t>Аларь</w:t>
      </w:r>
      <w:proofErr w:type="spellEnd"/>
      <w:r>
        <w:rPr>
          <w:rFonts w:ascii="Courier New" w:hAnsi="Courier New" w:cs="Courier New"/>
          <w:lang w:eastAsia="ru-RU"/>
        </w:rPr>
        <w:t xml:space="preserve">» </w:t>
      </w:r>
    </w:p>
    <w:p w:rsidR="0071559E" w:rsidRDefault="0071559E" w:rsidP="0071559E">
      <w:pPr>
        <w:tabs>
          <w:tab w:val="left" w:pos="567"/>
        </w:tabs>
        <w:spacing w:after="0" w:line="240" w:lineRule="auto"/>
        <w:ind w:firstLine="567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28.12.2017г. № 80</w:t>
      </w:r>
    </w:p>
    <w:p w:rsidR="0071559E" w:rsidRDefault="0071559E" w:rsidP="0071559E">
      <w:pPr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sz w:val="24"/>
          <w:lang w:eastAsia="ru-RU"/>
        </w:rPr>
      </w:pPr>
    </w:p>
    <w:p w:rsidR="0071559E" w:rsidRDefault="0071559E" w:rsidP="0071559E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Состав </w:t>
      </w:r>
    </w:p>
    <w:p w:rsidR="0071559E" w:rsidRDefault="0071559E" w:rsidP="0071559E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>» и урегулированию конфликта интересов в администрации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71559E" w:rsidRDefault="0071559E" w:rsidP="0071559E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1559E" w:rsidRDefault="0071559E" w:rsidP="0071559E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Председатель Комиссии: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Батаева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А.В.- глава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</w:t>
      </w:r>
    </w:p>
    <w:p w:rsidR="0071559E" w:rsidRDefault="0071559E" w:rsidP="0071559E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Махачкеева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Е.Д. - депутат Думы МО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».</w:t>
      </w:r>
    </w:p>
    <w:p w:rsidR="0071559E" w:rsidRDefault="0071559E" w:rsidP="0071559E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Секретарь Комиссии: Кречетова В.М. – начальник финансового отдела администрации МО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</w:t>
      </w:r>
    </w:p>
    <w:p w:rsidR="0071559E" w:rsidRDefault="0071559E" w:rsidP="0071559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Члены Комиссии:</w:t>
      </w:r>
    </w:p>
    <w:p w:rsidR="0071559E" w:rsidRDefault="0071559E" w:rsidP="0071559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559E" w:rsidRDefault="0071559E" w:rsidP="0071559E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Павлова А.Б. – депутат Думы МО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</w:t>
      </w:r>
    </w:p>
    <w:p w:rsidR="0071559E" w:rsidRDefault="0071559E" w:rsidP="0071559E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Дагаева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С.Р. – ведущий специалист администрации МО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</w:t>
      </w:r>
    </w:p>
    <w:p w:rsidR="0071559E" w:rsidRDefault="0071559E" w:rsidP="0071559E">
      <w:pPr>
        <w:rPr>
          <w:rFonts w:eastAsia="Calibri" w:cs="Times New Roman"/>
        </w:rPr>
      </w:pPr>
    </w:p>
    <w:p w:rsidR="0071559E" w:rsidRDefault="0071559E" w:rsidP="0071559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71559E" w:rsidRDefault="0071559E" w:rsidP="0071559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71559E" w:rsidRDefault="0071559E" w:rsidP="0071559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71559E" w:rsidRDefault="0071559E" w:rsidP="0071559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71559E" w:rsidRDefault="0071559E" w:rsidP="0071559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71559E" w:rsidRDefault="0071559E" w:rsidP="0071559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71559E" w:rsidRDefault="0071559E" w:rsidP="0071559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71559E" w:rsidRDefault="0071559E" w:rsidP="0071559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71559E" w:rsidRDefault="0071559E" w:rsidP="0071559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71559E" w:rsidRDefault="0071559E" w:rsidP="0071559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71559E" w:rsidRDefault="0071559E" w:rsidP="0071559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161D68" w:rsidRPr="0071559E" w:rsidRDefault="00161D68" w:rsidP="0071559E">
      <w:bookmarkStart w:id="0" w:name="_GoBack"/>
      <w:bookmarkEnd w:id="0"/>
    </w:p>
    <w:sectPr w:rsidR="00161D68" w:rsidRPr="0071559E" w:rsidSect="00BB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755"/>
    <w:multiLevelType w:val="hybridMultilevel"/>
    <w:tmpl w:val="64FC800A"/>
    <w:lvl w:ilvl="0" w:tplc="F94A1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D3261"/>
    <w:multiLevelType w:val="multilevel"/>
    <w:tmpl w:val="E9CA95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F4865B8"/>
    <w:multiLevelType w:val="multilevel"/>
    <w:tmpl w:val="3752B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8B32C6B"/>
    <w:multiLevelType w:val="hybridMultilevel"/>
    <w:tmpl w:val="993E6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055E2"/>
    <w:multiLevelType w:val="hybridMultilevel"/>
    <w:tmpl w:val="0BD6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71048"/>
    <w:multiLevelType w:val="multilevel"/>
    <w:tmpl w:val="0E2CE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ourier New" w:hint="default"/>
      </w:rPr>
    </w:lvl>
  </w:abstractNum>
  <w:abstractNum w:abstractNumId="6">
    <w:nsid w:val="6BCD6626"/>
    <w:multiLevelType w:val="multilevel"/>
    <w:tmpl w:val="FA8A37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4CB6CD9"/>
    <w:multiLevelType w:val="hybridMultilevel"/>
    <w:tmpl w:val="2A8CA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B3903CB"/>
    <w:multiLevelType w:val="hybridMultilevel"/>
    <w:tmpl w:val="AF50192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DF61C36"/>
    <w:multiLevelType w:val="hybridMultilevel"/>
    <w:tmpl w:val="D954F07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EAC"/>
    <w:rsid w:val="000B64C6"/>
    <w:rsid w:val="000E5C83"/>
    <w:rsid w:val="00135B7A"/>
    <w:rsid w:val="00161D68"/>
    <w:rsid w:val="001B117B"/>
    <w:rsid w:val="00272367"/>
    <w:rsid w:val="003D0E12"/>
    <w:rsid w:val="0047135E"/>
    <w:rsid w:val="006439D7"/>
    <w:rsid w:val="00693C67"/>
    <w:rsid w:val="006A1C13"/>
    <w:rsid w:val="00700341"/>
    <w:rsid w:val="0071559E"/>
    <w:rsid w:val="00751B30"/>
    <w:rsid w:val="00820E54"/>
    <w:rsid w:val="00851615"/>
    <w:rsid w:val="008E141E"/>
    <w:rsid w:val="009003D8"/>
    <w:rsid w:val="009C2BCB"/>
    <w:rsid w:val="009C4AA7"/>
    <w:rsid w:val="00A92EAC"/>
    <w:rsid w:val="00B520D9"/>
    <w:rsid w:val="00BA3924"/>
    <w:rsid w:val="00BB1A93"/>
    <w:rsid w:val="00BE3E2A"/>
    <w:rsid w:val="00C76FBD"/>
    <w:rsid w:val="00D34D97"/>
    <w:rsid w:val="00DE276A"/>
    <w:rsid w:val="00E5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5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E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3E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3E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D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1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E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3E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8518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13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054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1512-CEB8-4D0D-885A-7C933535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2017-09-05T03:35:00Z</cp:lastPrinted>
  <dcterms:created xsi:type="dcterms:W3CDTF">2016-12-01T04:37:00Z</dcterms:created>
  <dcterms:modified xsi:type="dcterms:W3CDTF">2018-02-08T08:50:00Z</dcterms:modified>
</cp:coreProperties>
</file>